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7D5A" w14:textId="76E59177" w:rsidR="0095681C" w:rsidRDefault="0095681C" w:rsidP="0095681C">
      <w:pPr>
        <w:widowControl/>
        <w:spacing w:line="0" w:lineRule="atLeast"/>
        <w:jc w:val="right"/>
        <w:rPr>
          <w:rFonts w:ascii="BIZ UDゴシック" w:eastAsia="BIZ UDゴシック" w:hAnsi="BIZ UDゴシック" w:cs="Times New Roman"/>
          <w:b/>
          <w:bCs/>
          <w:szCs w:val="26"/>
        </w:rPr>
      </w:pPr>
      <w:r>
        <w:rPr>
          <w:rFonts w:ascii="BIZ UDゴシック" w:eastAsia="BIZ UDゴシック" w:hAnsi="BIZ UDゴシック" w:cs="Times New Roman" w:hint="eastAsia"/>
          <w:b/>
          <w:bCs/>
          <w:szCs w:val="26"/>
        </w:rPr>
        <w:t>令和4年8月</w:t>
      </w:r>
      <w:r w:rsidR="004052C5">
        <w:rPr>
          <w:rFonts w:ascii="BIZ UDゴシック" w:eastAsia="BIZ UDゴシック" w:hAnsi="BIZ UDゴシック" w:cs="Times New Roman" w:hint="eastAsia"/>
          <w:b/>
          <w:bCs/>
          <w:szCs w:val="26"/>
        </w:rPr>
        <w:t>２５</w:t>
      </w:r>
      <w:bookmarkStart w:id="0" w:name="_GoBack"/>
      <w:bookmarkEnd w:id="0"/>
      <w:r>
        <w:rPr>
          <w:rFonts w:ascii="BIZ UDゴシック" w:eastAsia="BIZ UDゴシック" w:hAnsi="BIZ UDゴシック" w:cs="Times New Roman" w:hint="eastAsia"/>
          <w:b/>
          <w:bCs/>
          <w:szCs w:val="26"/>
        </w:rPr>
        <w:t>日</w:t>
      </w:r>
    </w:p>
    <w:p w14:paraId="74642046" w14:textId="77777777" w:rsidR="004052C5" w:rsidRPr="004052C5" w:rsidRDefault="004052C5" w:rsidP="004052C5">
      <w:pPr>
        <w:widowControl/>
        <w:spacing w:line="0" w:lineRule="atLeast"/>
        <w:jc w:val="right"/>
        <w:rPr>
          <w:rFonts w:ascii="BIZ UDゴシック" w:eastAsia="BIZ UDゴシック" w:hAnsi="BIZ UDゴシック" w:cs="Times New Roman"/>
          <w:b/>
          <w:bCs/>
          <w:szCs w:val="26"/>
        </w:rPr>
      </w:pPr>
    </w:p>
    <w:p w14:paraId="40370415" w14:textId="77777777" w:rsidR="004052C5" w:rsidRPr="004052C5" w:rsidRDefault="004052C5" w:rsidP="004052C5">
      <w:pPr>
        <w:widowControl/>
        <w:spacing w:line="0" w:lineRule="atLeast"/>
        <w:jc w:val="left"/>
        <w:rPr>
          <w:rFonts w:ascii="BIZ UDゴシック" w:eastAsia="BIZ UDゴシック" w:hAnsi="BIZ UDゴシック" w:cs="Times New Roman"/>
          <w:b/>
          <w:bCs/>
          <w:szCs w:val="26"/>
        </w:rPr>
      </w:pPr>
      <w:r w:rsidRPr="004052C5">
        <w:rPr>
          <w:rFonts w:ascii="BIZ UDゴシック" w:eastAsia="BIZ UDゴシック" w:hAnsi="BIZ UDゴシック" w:cs="Times New Roman" w:hint="eastAsia"/>
          <w:b/>
          <w:bCs/>
          <w:szCs w:val="26"/>
        </w:rPr>
        <w:t>各高齢者施設・事業所管理者　様</w:t>
      </w:r>
    </w:p>
    <w:p w14:paraId="19A46DC7" w14:textId="77777777" w:rsidR="004052C5" w:rsidRPr="004052C5" w:rsidRDefault="004052C5" w:rsidP="004052C5">
      <w:pPr>
        <w:widowControl/>
        <w:spacing w:line="0" w:lineRule="atLeast"/>
        <w:jc w:val="right"/>
        <w:rPr>
          <w:rFonts w:ascii="BIZ UDゴシック" w:eastAsia="BIZ UDゴシック" w:hAnsi="BIZ UDゴシック" w:cs="Times New Roman"/>
          <w:b/>
          <w:bCs/>
          <w:szCs w:val="26"/>
        </w:rPr>
      </w:pPr>
    </w:p>
    <w:p w14:paraId="0032313F" w14:textId="5DE2C339" w:rsidR="0095681C" w:rsidRDefault="004052C5" w:rsidP="004052C5">
      <w:pPr>
        <w:widowControl/>
        <w:spacing w:line="0" w:lineRule="atLeast"/>
        <w:jc w:val="right"/>
        <w:rPr>
          <w:rFonts w:ascii="BIZ UDゴシック" w:eastAsia="BIZ UDゴシック" w:hAnsi="BIZ UDゴシック" w:cs="Times New Roman"/>
          <w:b/>
          <w:bCs/>
          <w:szCs w:val="26"/>
        </w:rPr>
      </w:pPr>
      <w:r w:rsidRPr="004052C5">
        <w:rPr>
          <w:rFonts w:ascii="BIZ UDゴシック" w:eastAsia="BIZ UDゴシック" w:hAnsi="BIZ UDゴシック" w:cs="Times New Roman" w:hint="eastAsia"/>
          <w:b/>
          <w:bCs/>
          <w:szCs w:val="26"/>
        </w:rPr>
        <w:t>松山市保健福祉部</w:t>
      </w:r>
      <w:r>
        <w:rPr>
          <w:rFonts w:ascii="BIZ UDゴシック" w:eastAsia="BIZ UDゴシック" w:hAnsi="BIZ UDゴシック" w:cs="Times New Roman" w:hint="eastAsia"/>
          <w:b/>
          <w:bCs/>
          <w:szCs w:val="26"/>
        </w:rPr>
        <w:t xml:space="preserve">　</w:t>
      </w:r>
      <w:r w:rsidRPr="004052C5">
        <w:rPr>
          <w:rFonts w:ascii="BIZ UDゴシック" w:eastAsia="BIZ UDゴシック" w:hAnsi="BIZ UDゴシック" w:cs="Times New Roman" w:hint="eastAsia"/>
          <w:b/>
          <w:bCs/>
          <w:szCs w:val="26"/>
        </w:rPr>
        <w:t>介護保険課長</w:t>
      </w:r>
    </w:p>
    <w:p w14:paraId="5F685818" w14:textId="77777777" w:rsidR="004052C5" w:rsidRPr="004052C5" w:rsidRDefault="004052C5" w:rsidP="004052C5">
      <w:pPr>
        <w:widowControl/>
        <w:spacing w:line="0" w:lineRule="atLeast"/>
        <w:jc w:val="right"/>
        <w:rPr>
          <w:rFonts w:ascii="BIZ UDゴシック" w:eastAsia="BIZ UDゴシック" w:hAnsi="BIZ UDゴシック" w:cs="Times New Roman" w:hint="eastAsia"/>
          <w:b/>
          <w:bCs/>
          <w:szCs w:val="26"/>
        </w:rPr>
      </w:pPr>
    </w:p>
    <w:p w14:paraId="60B04C08" w14:textId="7CAF5503" w:rsidR="008E67A2" w:rsidRDefault="008E67A2" w:rsidP="005A3B55">
      <w:pPr>
        <w:widowControl/>
        <w:spacing w:line="0" w:lineRule="atLeast"/>
        <w:jc w:val="center"/>
        <w:rPr>
          <w:rFonts w:ascii="BIZ UDゴシック" w:eastAsia="BIZ UDゴシック" w:hAnsi="BIZ UDゴシック" w:cs="Times New Roman"/>
          <w:b/>
          <w:bCs/>
          <w:sz w:val="28"/>
          <w:szCs w:val="32"/>
        </w:rPr>
      </w:pPr>
      <w:r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「保健・医療のひっ迫回避」と「感染回避のための対策強化」</w:t>
      </w:r>
    </w:p>
    <w:p w14:paraId="47A3BA08" w14:textId="63C39176" w:rsidR="000420E4" w:rsidRPr="00BE5DAD" w:rsidRDefault="00B13B7E" w:rsidP="005A3B55">
      <w:pPr>
        <w:widowControl/>
        <w:spacing w:line="0" w:lineRule="atLeast"/>
        <w:jc w:val="center"/>
        <w:rPr>
          <w:rFonts w:ascii="BIZ UDゴシック" w:eastAsia="BIZ UDゴシック" w:hAnsi="BIZ UDゴシック" w:cs="Times New Roman"/>
          <w:b/>
          <w:bCs/>
          <w:sz w:val="28"/>
          <w:szCs w:val="32"/>
        </w:rPr>
      </w:pPr>
      <w:r w:rsidRPr="00BE5DAD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に</w:t>
      </w:r>
      <w:r w:rsidR="008E67A2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ついて</w:t>
      </w:r>
      <w:r w:rsidRPr="00BE5DAD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（お願い）</w:t>
      </w:r>
    </w:p>
    <w:p w14:paraId="717732AF" w14:textId="77777777" w:rsidR="00B13B7E" w:rsidRPr="00A424D2" w:rsidRDefault="00B13B7E" w:rsidP="005A3B55">
      <w:pPr>
        <w:widowControl/>
        <w:spacing w:line="0" w:lineRule="atLeast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</w:p>
    <w:p w14:paraId="1954E3B7" w14:textId="5CA60852" w:rsidR="00301D09" w:rsidRPr="003553AC" w:rsidRDefault="0095681C" w:rsidP="0086059A">
      <w:pPr>
        <w:widowControl/>
        <w:spacing w:line="0" w:lineRule="atLeast"/>
        <w:ind w:rightChars="-98" w:right="-255" w:firstLineChars="100" w:firstLine="260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  <w:r>
        <w:rPr>
          <w:rFonts w:ascii="BIZ UDゴシック" w:eastAsia="BIZ UDゴシック" w:hAnsi="BIZ UDゴシック" w:cs="Times New Roman" w:hint="eastAsia"/>
          <w:b/>
          <w:bCs/>
          <w:szCs w:val="28"/>
        </w:rPr>
        <w:t>愛媛</w:t>
      </w:r>
      <w:r w:rsidR="008E67A2" w:rsidRPr="003553AC">
        <w:rPr>
          <w:rFonts w:ascii="BIZ UDゴシック" w:eastAsia="BIZ UDゴシック" w:hAnsi="BIZ UDゴシック" w:cs="Times New Roman" w:hint="eastAsia"/>
          <w:b/>
          <w:bCs/>
          <w:szCs w:val="28"/>
        </w:rPr>
        <w:t>県は、深刻な医療ひっ迫を受け、8月末を期限とした「BA.5対策強化宣言」を延長・強化し</w:t>
      </w:r>
      <w:r w:rsidR="003553AC" w:rsidRPr="003553AC">
        <w:rPr>
          <w:rFonts w:ascii="BIZ UDゴシック" w:eastAsia="BIZ UDゴシック" w:hAnsi="BIZ UDゴシック" w:cs="Times New Roman" w:hint="eastAsia"/>
          <w:b/>
          <w:bCs/>
          <w:szCs w:val="28"/>
        </w:rPr>
        <w:t>、人との接触の機会を減らすような行動制限などを求める「BA.5医療危機宣言」</w:t>
      </w:r>
      <w:r w:rsidR="0086059A">
        <w:rPr>
          <w:rFonts w:ascii="BIZ UDゴシック" w:eastAsia="BIZ UDゴシック" w:hAnsi="BIZ UDゴシック" w:cs="Times New Roman" w:hint="eastAsia"/>
          <w:b/>
          <w:bCs/>
          <w:szCs w:val="28"/>
        </w:rPr>
        <w:t>を発出しました</w:t>
      </w:r>
      <w:r w:rsidR="003553AC" w:rsidRPr="003553AC">
        <w:rPr>
          <w:rFonts w:ascii="BIZ UDゴシック" w:eastAsia="BIZ UDゴシック" w:hAnsi="BIZ UDゴシック" w:cs="Times New Roman" w:hint="eastAsia"/>
          <w:b/>
          <w:bCs/>
          <w:szCs w:val="28"/>
        </w:rPr>
        <w:t>。</w:t>
      </w:r>
      <w:r>
        <w:rPr>
          <w:rFonts w:ascii="BIZ UDゴシック" w:eastAsia="BIZ UDゴシック" w:hAnsi="BIZ UDゴシック" w:cs="Times New Roman" w:hint="eastAsia"/>
          <w:b/>
          <w:bCs/>
          <w:szCs w:val="28"/>
        </w:rPr>
        <w:t>（令和4年8月23日（火）から9月16日（金）まで）</w:t>
      </w:r>
    </w:p>
    <w:p w14:paraId="11287B5C" w14:textId="5AC21309" w:rsidR="00BE5DAD" w:rsidRDefault="003553AC" w:rsidP="0099430D">
      <w:pPr>
        <w:widowControl/>
        <w:spacing w:line="0" w:lineRule="atLeast"/>
        <w:ind w:rightChars="-43" w:right="-112" w:firstLineChars="100" w:firstLine="260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  <w:r w:rsidRPr="008B5CA2">
        <w:rPr>
          <w:rFonts w:ascii="BIZ UDゴシック" w:eastAsia="BIZ UDゴシック" w:hAnsi="BIZ UDゴシック" w:cs="Times New Roman" w:hint="eastAsia"/>
          <w:b/>
          <w:bCs/>
          <w:szCs w:val="28"/>
        </w:rPr>
        <w:t>お盆明けの感染の加速や医療従事者の感染などに伴う</w:t>
      </w:r>
      <w:r w:rsidR="008B5CA2" w:rsidRPr="008B5CA2">
        <w:rPr>
          <w:rFonts w:ascii="BIZ UDゴシック" w:eastAsia="BIZ UDゴシック" w:hAnsi="BIZ UDゴシック" w:cs="Times New Roman" w:hint="eastAsia"/>
          <w:b/>
          <w:bCs/>
          <w:szCs w:val="28"/>
        </w:rPr>
        <w:t>マンパワー不足により</w:t>
      </w:r>
      <w:r w:rsidR="0086059A">
        <w:rPr>
          <w:rFonts w:ascii="BIZ UDゴシック" w:eastAsia="BIZ UDゴシック" w:hAnsi="BIZ UDゴシック" w:cs="Times New Roman" w:hint="eastAsia"/>
          <w:b/>
          <w:bCs/>
          <w:szCs w:val="28"/>
        </w:rPr>
        <w:t>、</w:t>
      </w:r>
      <w:r w:rsidR="008B5CA2" w:rsidRPr="008B5CA2">
        <w:rPr>
          <w:rFonts w:ascii="BIZ UDゴシック" w:eastAsia="BIZ UDゴシック" w:hAnsi="BIZ UDゴシック" w:cs="Times New Roman" w:hint="eastAsia"/>
          <w:b/>
          <w:bCs/>
          <w:szCs w:val="28"/>
        </w:rPr>
        <w:t>医療が危機的状況にあり、県独自の警戒レベル「特別警戒期間」の最終段階と位置付けられています。</w:t>
      </w:r>
    </w:p>
    <w:p w14:paraId="735ECB0F" w14:textId="0D7D0771" w:rsidR="002C08F1" w:rsidRPr="00734202" w:rsidRDefault="00D04FF1" w:rsidP="0086059A">
      <w:pPr>
        <w:widowControl/>
        <w:spacing w:line="0" w:lineRule="atLeast"/>
        <w:ind w:rightChars="10" w:right="26" w:firstLineChars="100" w:firstLine="260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  <w:r>
        <w:rPr>
          <w:rFonts w:ascii="BIZ UDゴシック" w:eastAsia="BIZ UDゴシック" w:hAnsi="BIZ UDゴシック" w:cs="Times New Roman" w:hint="eastAsia"/>
          <w:b/>
          <w:bCs/>
          <w:szCs w:val="28"/>
        </w:rPr>
        <w:t>皆</w:t>
      </w:r>
      <w:r w:rsidR="0099430D">
        <w:rPr>
          <w:rFonts w:ascii="BIZ UDゴシック" w:eastAsia="BIZ UDゴシック" w:hAnsi="BIZ UDゴシック" w:cs="Times New Roman" w:hint="eastAsia"/>
          <w:b/>
          <w:bCs/>
          <w:szCs w:val="28"/>
        </w:rPr>
        <w:t>様に</w:t>
      </w:r>
      <w:r>
        <w:rPr>
          <w:rFonts w:ascii="BIZ UDゴシック" w:eastAsia="BIZ UDゴシック" w:hAnsi="BIZ UDゴシック" w:cs="Times New Roman" w:hint="eastAsia"/>
          <w:b/>
          <w:bCs/>
          <w:szCs w:val="28"/>
        </w:rPr>
        <w:t>は、</w:t>
      </w:r>
      <w:r w:rsidR="008B5CA2">
        <w:rPr>
          <w:rFonts w:ascii="BIZ UDゴシック" w:eastAsia="BIZ UDゴシック" w:hAnsi="BIZ UDゴシック" w:cs="Times New Roman" w:hint="eastAsia"/>
          <w:b/>
          <w:bCs/>
          <w:szCs w:val="28"/>
        </w:rPr>
        <w:t>これまで以上に強いお願いとなりますが、「保健・医療のひっ迫回避」と「感染回避のための対策強化」について、ご協力をお願いします。</w:t>
      </w:r>
    </w:p>
    <w:p w14:paraId="50747255" w14:textId="62611636" w:rsidR="00DF4FA9" w:rsidRDefault="00DF4FA9" w:rsidP="005A3B55">
      <w:pPr>
        <w:widowControl/>
        <w:spacing w:line="0" w:lineRule="atLeast"/>
        <w:ind w:left="247" w:hangingChars="95" w:hanging="247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</w:p>
    <w:p w14:paraId="419DFC92" w14:textId="77777777" w:rsidR="001F5360" w:rsidRPr="008334C6" w:rsidRDefault="001F5360" w:rsidP="005A3B55">
      <w:pPr>
        <w:widowControl/>
        <w:spacing w:line="0" w:lineRule="atLeast"/>
        <w:ind w:left="247" w:hangingChars="95" w:hanging="247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</w:p>
    <w:p w14:paraId="1287D1CD" w14:textId="77777777" w:rsidR="005A3B55" w:rsidRDefault="00DF4FA9" w:rsidP="005A3B55">
      <w:pPr>
        <w:widowControl/>
        <w:spacing w:line="0" w:lineRule="atLeast"/>
        <w:ind w:left="247" w:hangingChars="95" w:hanging="247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  <w:r>
        <w:rPr>
          <w:rFonts w:ascii="BIZ UDゴシック" w:eastAsia="BIZ UDゴシック" w:hAnsi="BIZ UDゴシック" w:cs="Times New Roman" w:hint="eastAsia"/>
          <w:b/>
          <w:bCs/>
          <w:szCs w:val="28"/>
        </w:rPr>
        <w:t xml:space="preserve">１　</w:t>
      </w:r>
      <w:r w:rsidR="008B5CA2">
        <w:rPr>
          <w:rFonts w:ascii="BIZ UDゴシック" w:eastAsia="BIZ UDゴシック" w:hAnsi="BIZ UDゴシック" w:cs="Times New Roman" w:hint="eastAsia"/>
          <w:b/>
          <w:bCs/>
          <w:szCs w:val="28"/>
        </w:rPr>
        <w:t>感染を減らすための行動変容</w:t>
      </w:r>
    </w:p>
    <w:p w14:paraId="593D3833" w14:textId="53F253DB" w:rsidR="008B5CA2" w:rsidRPr="005A3B55" w:rsidRDefault="008B5CA2" w:rsidP="005A3B55">
      <w:pPr>
        <w:widowControl/>
        <w:spacing w:line="0" w:lineRule="atLeast"/>
        <w:ind w:left="247"/>
        <w:jc w:val="left"/>
        <w:rPr>
          <w:rFonts w:ascii="BIZ UDゴシック" w:eastAsia="BIZ UDゴシック" w:hAnsi="BIZ UDゴシック" w:cs="Arial"/>
          <w:b/>
          <w:color w:val="333333"/>
          <w:szCs w:val="26"/>
        </w:rPr>
      </w:pPr>
      <w:r w:rsidRPr="005A3B55">
        <w:rPr>
          <w:rFonts w:ascii="BIZ UDゴシック" w:eastAsia="BIZ UDゴシック" w:hAnsi="BIZ UDゴシック" w:cs="Arial" w:hint="eastAsia"/>
          <w:b/>
          <w:color w:val="333333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Cs w:val="26"/>
        </w:rPr>
        <w:t>一人ひとりが感染対策を強めて</w:t>
      </w:r>
    </w:p>
    <w:p w14:paraId="1CA1F28B" w14:textId="20B2B6DA" w:rsidR="008B5CA2" w:rsidRPr="005A3B55" w:rsidRDefault="008B5CA2" w:rsidP="005A3B55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人との接触の機会を減らすため自ら行動制限を</w:t>
      </w:r>
    </w:p>
    <w:p w14:paraId="0BE27532" w14:textId="2063C035" w:rsidR="008B5CA2" w:rsidRPr="005A3B55" w:rsidRDefault="008B5CA2" w:rsidP="005A3B55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人と会う予定や出掛ける予定はできるだけ延期を</w:t>
      </w:r>
    </w:p>
    <w:p w14:paraId="3D870EF8" w14:textId="01560C86" w:rsidR="008B5CA2" w:rsidRPr="008B5CA2" w:rsidRDefault="008B5CA2" w:rsidP="005A3B55">
      <w:pPr>
        <w:widowControl/>
        <w:spacing w:line="0" w:lineRule="atLeast"/>
        <w:ind w:left="247" w:hangingChars="95" w:hanging="247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</w:p>
    <w:p w14:paraId="15103D26" w14:textId="4A4D12D0" w:rsidR="00C2305F" w:rsidRDefault="000420E4" w:rsidP="005A3B55">
      <w:pPr>
        <w:widowControl/>
        <w:spacing w:line="0" w:lineRule="atLeast"/>
        <w:ind w:left="247" w:hangingChars="95" w:hanging="247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  <w:r>
        <w:rPr>
          <w:rFonts w:ascii="BIZ UDゴシック" w:eastAsia="BIZ UDゴシック" w:hAnsi="BIZ UDゴシック" w:cs="Times New Roman" w:hint="eastAsia"/>
          <w:b/>
          <w:bCs/>
          <w:szCs w:val="28"/>
        </w:rPr>
        <w:t xml:space="preserve">２　</w:t>
      </w:r>
      <w:r w:rsidR="005A3B55">
        <w:rPr>
          <w:rFonts w:ascii="BIZ UDゴシック" w:eastAsia="BIZ UDゴシック" w:hAnsi="BIZ UDゴシック" w:cs="Times New Roman" w:hint="eastAsia"/>
          <w:b/>
          <w:bCs/>
          <w:szCs w:val="28"/>
        </w:rPr>
        <w:t>更なる対策の強化</w:t>
      </w:r>
    </w:p>
    <w:p w14:paraId="78ABD826" w14:textId="4F1E15CB" w:rsidR="005A3B55" w:rsidRPr="005A3B55" w:rsidRDefault="005A3B55" w:rsidP="005A3B55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（1）会食ルールを強化</w:t>
      </w:r>
    </w:p>
    <w:p w14:paraId="1CF5CE0C" w14:textId="77777777" w:rsidR="0086059A" w:rsidRDefault="005A3B55" w:rsidP="005A3B55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同一テーブル4人以下、テーブル間の移動なし、概ね2時間以内、</w:t>
      </w:r>
    </w:p>
    <w:p w14:paraId="73902223" w14:textId="084D6A5B" w:rsidR="005A3B55" w:rsidRPr="005A3B55" w:rsidRDefault="005A3B55" w:rsidP="0086059A">
      <w:pPr>
        <w:pStyle w:val="Web"/>
        <w:spacing w:before="0" w:beforeAutospacing="0" w:after="0" w:afterAutospacing="0" w:line="0" w:lineRule="atLeast"/>
        <w:ind w:firstLineChars="200" w:firstLine="52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認証店を推奨</w:t>
      </w:r>
    </w:p>
    <w:p w14:paraId="7B7A8E20" w14:textId="77777777" w:rsidR="005A3B55" w:rsidRPr="005A3B55" w:rsidRDefault="005A3B55" w:rsidP="005A3B55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（2）イベント対策を徹底・強化</w:t>
      </w:r>
    </w:p>
    <w:p w14:paraId="51882724" w14:textId="2828CDE8" w:rsidR="00384537" w:rsidRPr="00384537" w:rsidRDefault="005A3B55" w:rsidP="005A3B55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市が関与する集客イベントなどは、</w:t>
      </w:r>
      <w:r w:rsidR="00384537" w:rsidRPr="00384537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ワクチン接種又は</w:t>
      </w:r>
      <w:r w:rsidR="004052C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陰性</w:t>
      </w:r>
      <w:r w:rsidR="00384537" w:rsidRPr="00384537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の確認など</w:t>
      </w:r>
    </w:p>
    <w:p w14:paraId="158A16A7" w14:textId="77777777" w:rsidR="00384537" w:rsidRPr="00384537" w:rsidRDefault="00384537" w:rsidP="00384537">
      <w:pPr>
        <w:pStyle w:val="Web"/>
        <w:spacing w:before="0" w:beforeAutospacing="0" w:after="0" w:afterAutospacing="0" w:line="0" w:lineRule="atLeast"/>
        <w:ind w:firstLineChars="200" w:firstLine="52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384537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感染対策の徹底を前提とし、規模の縮小や内容を見直し。</w:t>
      </w:r>
    </w:p>
    <w:p w14:paraId="72B86C13" w14:textId="7DC8A5B5" w:rsidR="005A3B55" w:rsidRPr="00384537" w:rsidRDefault="00384537" w:rsidP="00384537">
      <w:pPr>
        <w:pStyle w:val="Web"/>
        <w:spacing w:before="0" w:beforeAutospacing="0" w:after="0" w:afterAutospacing="0" w:line="0" w:lineRule="atLeast"/>
        <w:ind w:firstLineChars="200" w:firstLine="52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384537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lastRenderedPageBreak/>
        <w:t>可能なものは延期や中止</w:t>
      </w:r>
    </w:p>
    <w:p w14:paraId="2816FCC1" w14:textId="63BB9C47" w:rsidR="005A3B55" w:rsidRPr="005A3B55" w:rsidRDefault="005A3B55" w:rsidP="005A3B55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99430D">
        <w:rPr>
          <w:rFonts w:ascii="BIZ UDゴシック" w:eastAsia="BIZ UDゴシック" w:hAnsi="BIZ UDゴシック" w:cs="Arial"/>
          <w:b/>
          <w:color w:val="333333"/>
          <w:sz w:val="26"/>
          <w:szCs w:val="26"/>
          <w:u w:val="single"/>
        </w:rPr>
        <w:t>民間主催の集客イベント</w:t>
      </w:r>
      <w:r w:rsidR="00384537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  <w:u w:val="single"/>
        </w:rPr>
        <w:t>も同様の対応を要請</w:t>
      </w:r>
    </w:p>
    <w:p w14:paraId="14EB48AA" w14:textId="77777777" w:rsidR="005A3B55" w:rsidRPr="005A3B55" w:rsidRDefault="005A3B55" w:rsidP="005A3B55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（3）公共施設（スポーツ・文化活動施設）の貸出条件・管理を強化</w:t>
      </w:r>
    </w:p>
    <w:p w14:paraId="214F5F5A" w14:textId="20332DAC" w:rsidR="005A3B55" w:rsidRPr="005A3B55" w:rsidRDefault="005A3B55" w:rsidP="005A3B55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市管理施設</w:t>
      </w:r>
      <w:r w:rsidR="00384537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の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宣言期間中に利用する新規予約の受付停止</w:t>
      </w:r>
    </w:p>
    <w:p w14:paraId="7D09BF02" w14:textId="77777777" w:rsidR="005A3B55" w:rsidRPr="005A3B55" w:rsidRDefault="005A3B55" w:rsidP="005A3B55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ＭＳ ゴシック" w:hint="eastAsia"/>
          <w:b/>
          <w:color w:val="333333"/>
          <w:sz w:val="26"/>
          <w:szCs w:val="26"/>
        </w:rPr>
        <w:t>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感染対策を講じた興行に類するものを除く </w:t>
      </w:r>
    </w:p>
    <w:p w14:paraId="79F19C38" w14:textId="3CCAD8BA" w:rsidR="005A3B55" w:rsidRPr="005A3B55" w:rsidRDefault="005A3B55" w:rsidP="005A3B55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市管理施設の入場制限を徹底</w:t>
      </w:r>
      <w:r w:rsidR="00384537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。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特に混雑時の入場制限</w:t>
      </w:r>
      <w:r w:rsidR="00384537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の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強化</w:t>
      </w:r>
    </w:p>
    <w:p w14:paraId="36C3A5EF" w14:textId="1CEE638D" w:rsidR="00D04FF1" w:rsidRDefault="00D04FF1" w:rsidP="005A3B55">
      <w:pPr>
        <w:widowControl/>
        <w:spacing w:line="0" w:lineRule="atLeast"/>
        <w:ind w:left="247" w:hangingChars="95" w:hanging="247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</w:p>
    <w:p w14:paraId="3BE70FF0" w14:textId="0778D53C" w:rsidR="000420E4" w:rsidRDefault="000420E4" w:rsidP="005A3B55">
      <w:pPr>
        <w:widowControl/>
        <w:spacing w:line="0" w:lineRule="atLeast"/>
        <w:ind w:left="247" w:hangingChars="95" w:hanging="247"/>
        <w:jc w:val="left"/>
        <w:rPr>
          <w:rFonts w:ascii="BIZ UDゴシック" w:eastAsia="BIZ UDゴシック" w:hAnsi="BIZ UDゴシック" w:cs="Times New Roman"/>
          <w:b/>
          <w:bCs/>
          <w:szCs w:val="28"/>
        </w:rPr>
      </w:pPr>
      <w:r>
        <w:rPr>
          <w:rFonts w:ascii="BIZ UDゴシック" w:eastAsia="BIZ UDゴシック" w:hAnsi="BIZ UDゴシック" w:cs="Times New Roman" w:hint="eastAsia"/>
          <w:b/>
          <w:bCs/>
          <w:szCs w:val="28"/>
        </w:rPr>
        <w:t xml:space="preserve">３　</w:t>
      </w:r>
      <w:r w:rsidR="005A3B55">
        <w:rPr>
          <w:rFonts w:ascii="BIZ UDゴシック" w:eastAsia="BIZ UDゴシック" w:hAnsi="BIZ UDゴシック" w:cs="Times New Roman" w:hint="eastAsia"/>
          <w:b/>
          <w:bCs/>
          <w:szCs w:val="28"/>
        </w:rPr>
        <w:t>保健・医療ひっ迫への理解と協力</w:t>
      </w:r>
    </w:p>
    <w:p w14:paraId="0E925203" w14:textId="26B56C3E" w:rsidR="005A3B55" w:rsidRPr="005A3B55" w:rsidRDefault="005A3B55" w:rsidP="0086059A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症状に応じ適切な医療受診や救急車の適正な利用を</w:t>
      </w:r>
    </w:p>
    <w:p w14:paraId="3CD36DE3" w14:textId="404E9D90" w:rsidR="0086059A" w:rsidRDefault="005A3B55" w:rsidP="005A3B55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="0086059A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基礎疾患がない20代～40代の方は、発熱などの症状があっても、</w:t>
      </w:r>
    </w:p>
    <w:p w14:paraId="1E61058C" w14:textId="0F54A1E4" w:rsidR="005A3B55" w:rsidRPr="005A3B55" w:rsidRDefault="005A3B55" w:rsidP="0086059A">
      <w:pPr>
        <w:pStyle w:val="Web"/>
        <w:spacing w:before="0" w:beforeAutospacing="0" w:after="0" w:afterAutospacing="0" w:line="0" w:lineRule="atLeast"/>
        <w:ind w:firstLineChars="300" w:firstLine="78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市販薬の解熱剤などを服用するなど自宅で静養</w:t>
      </w:r>
    </w:p>
    <w:p w14:paraId="0B1E9824" w14:textId="2404E8F6" w:rsidR="005A3B55" w:rsidRPr="005A3B55" w:rsidRDefault="005A3B55" w:rsidP="0086059A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保健・医療の負担を軽減する新しい取り組みを利用</w:t>
      </w:r>
    </w:p>
    <w:p w14:paraId="2FBF4D1C" w14:textId="22FF7C53" w:rsidR="005A3B55" w:rsidRPr="005A3B55" w:rsidRDefault="005A3B55" w:rsidP="005A3B55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 xml:space="preserve">　</w:t>
      </w:r>
      <w:r w:rsidR="0086059A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「陽性者登録センター」：20代~40代で、重症化リスクの低い軽症の方</w:t>
      </w:r>
    </w:p>
    <w:p w14:paraId="58FDEF35" w14:textId="3E513BEB" w:rsidR="005A3B55" w:rsidRPr="005A3B55" w:rsidRDefault="005A3B55" w:rsidP="005A3B55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 xml:space="preserve">　</w:t>
      </w:r>
      <w:r w:rsidR="0086059A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「自主療養届出システム」：自己検査などで陽性になった無症状の方</w:t>
      </w:r>
    </w:p>
    <w:p w14:paraId="20CE9B66" w14:textId="4D746FF3" w:rsidR="005A3B55" w:rsidRPr="005A3B55" w:rsidRDefault="005A3B55" w:rsidP="005A3B55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 xml:space="preserve">　</w:t>
      </w:r>
      <w:r w:rsidR="0086059A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「自宅療養者医療相談センター」：陽性確定診断を受けた自宅療養中の方</w:t>
      </w:r>
    </w:p>
    <w:p w14:paraId="312C550C" w14:textId="4351D6B3" w:rsidR="005A3B55" w:rsidRPr="005A3B55" w:rsidRDefault="005A3B55" w:rsidP="0086059A">
      <w:pPr>
        <w:pStyle w:val="Web"/>
        <w:spacing w:before="0" w:beforeAutospacing="0" w:after="0" w:afterAutospacing="0" w:line="0" w:lineRule="atLeast"/>
        <w:ind w:firstLineChars="100" w:firstLine="26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>・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早期のワクチン接種を</w:t>
      </w:r>
    </w:p>
    <w:p w14:paraId="0CC781A8" w14:textId="06F7A55B" w:rsidR="005A3B55" w:rsidRPr="005A3B55" w:rsidRDefault="005A3B55" w:rsidP="005A3B55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="0086059A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高齢者は、重症化リスクを防ぐため、ワクチンの種類を問わず4回目接種を</w:t>
      </w:r>
    </w:p>
    <w:p w14:paraId="5CC5CAC5" w14:textId="4E257727" w:rsidR="005A3B55" w:rsidRDefault="005A3B55" w:rsidP="0086059A">
      <w:pPr>
        <w:pStyle w:val="Web"/>
        <w:spacing w:before="0" w:beforeAutospacing="0" w:after="0" w:afterAutospacing="0" w:line="0" w:lineRule="atLeast"/>
        <w:ind w:left="780" w:hangingChars="300" w:hanging="78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="0086059A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>5～11歳のワクチン接種は、日本小児科学会も推奨しており、接種の前向きな検討を</w:t>
      </w:r>
    </w:p>
    <w:p w14:paraId="0E58DFE6" w14:textId="77777777" w:rsidR="0086059A" w:rsidRDefault="0086059A" w:rsidP="0086059A">
      <w:pPr>
        <w:pStyle w:val="Web"/>
        <w:spacing w:before="0" w:beforeAutospacing="0" w:after="0" w:afterAutospacing="0" w:line="0" w:lineRule="atLeast"/>
        <w:ind w:left="780" w:hangingChars="300" w:hanging="78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376"/>
      </w:tblGrid>
      <w:tr w:rsidR="0086059A" w14:paraId="48DC7FF3" w14:textId="77777777" w:rsidTr="0086059A">
        <w:trPr>
          <w:trHeight w:val="2880"/>
          <w:jc w:val="center"/>
        </w:trPr>
        <w:tc>
          <w:tcPr>
            <w:tcW w:w="6376" w:type="dxa"/>
          </w:tcPr>
          <w:p w14:paraId="6FFA854C" w14:textId="2E0157DF" w:rsidR="0086059A" w:rsidRDefault="0086059A" w:rsidP="0086059A">
            <w:pPr>
              <w:pStyle w:val="Web"/>
              <w:spacing w:before="0" w:beforeAutospacing="0" w:after="0" w:afterAutospacing="0" w:line="0" w:lineRule="atLeast"/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</w:pPr>
            <w:r w:rsidRPr="005A3B55"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  <w:t>【3回目ワクチン接種の発症予防効果】</w:t>
            </w:r>
          </w:p>
          <w:p w14:paraId="29214020" w14:textId="0C2B30C4" w:rsidR="0086059A" w:rsidRPr="005A3B55" w:rsidRDefault="0086059A" w:rsidP="0086059A">
            <w:pPr>
              <w:pStyle w:val="Web"/>
              <w:spacing w:before="0" w:beforeAutospacing="0" w:after="0" w:afterAutospacing="0" w:line="0" w:lineRule="atLeast"/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</w:pPr>
            <w:r w:rsidRPr="005A3B55">
              <w:rPr>
                <w:rFonts w:ascii="BIZ UDゴシック" w:eastAsia="BIZ UDゴシック" w:hAnsi="BIZ UDゴシック" w:cs="ＭＳ ゴシック" w:hint="eastAsia"/>
                <w:b/>
                <w:color w:val="333333"/>
                <w:sz w:val="26"/>
                <w:szCs w:val="26"/>
              </w:rPr>
              <w:t>※</w:t>
            </w:r>
            <w:r w:rsidRPr="005A3B55"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  <w:t>令和4年8月17日　国立感染症研究所公表</w:t>
            </w:r>
          </w:p>
          <w:p w14:paraId="2D7217BE" w14:textId="77777777" w:rsidR="0086059A" w:rsidRDefault="0086059A" w:rsidP="0086059A">
            <w:pPr>
              <w:pStyle w:val="Web"/>
              <w:spacing w:before="0" w:beforeAutospacing="0" w:after="0" w:afterAutospacing="0" w:line="0" w:lineRule="atLeast"/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</w:pPr>
            <w:r w:rsidRPr="005A3B55"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  <w:t xml:space="preserve">　</w:t>
            </w:r>
            <w:r w:rsidRPr="005A3B55">
              <w:rPr>
                <w:rFonts w:ascii="BIZ UDゴシック" w:eastAsia="BIZ UDゴシック" w:hAnsi="BIZ UDゴシック" w:cs="Arial" w:hint="eastAsia"/>
                <w:b/>
                <w:color w:val="333333"/>
                <w:sz w:val="26"/>
                <w:szCs w:val="26"/>
              </w:rPr>
              <w:t xml:space="preserve">　</w:t>
            </w:r>
          </w:p>
          <w:p w14:paraId="0FA09838" w14:textId="77777777" w:rsidR="0086059A" w:rsidRDefault="0086059A" w:rsidP="0086059A">
            <w:pPr>
              <w:pStyle w:val="Web"/>
              <w:spacing w:before="0" w:beforeAutospacing="0" w:after="0" w:afterAutospacing="0" w:line="0" w:lineRule="atLeast"/>
              <w:ind w:firstLineChars="100" w:firstLine="260"/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</w:pPr>
            <w:r w:rsidRPr="005A3B55"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  <w:t>3回接種した人は接種していない人に比べ、</w:t>
            </w:r>
          </w:p>
          <w:p w14:paraId="7BA5D62D" w14:textId="1EFC5644" w:rsidR="0086059A" w:rsidRPr="005A3B55" w:rsidRDefault="0086059A" w:rsidP="0086059A">
            <w:pPr>
              <w:pStyle w:val="Web"/>
              <w:spacing w:before="0" w:beforeAutospacing="0" w:after="0" w:afterAutospacing="0" w:line="0" w:lineRule="atLeast"/>
              <w:ind w:firstLineChars="100" w:firstLine="260"/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</w:pPr>
            <w:r w:rsidRPr="005A3B55"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  <w:t>BA.5に感染して発症するリスクの低下</w:t>
            </w:r>
          </w:p>
          <w:p w14:paraId="3CA68C60" w14:textId="77777777" w:rsidR="0086059A" w:rsidRDefault="0086059A" w:rsidP="0086059A">
            <w:pPr>
              <w:pStyle w:val="Web"/>
              <w:spacing w:before="0" w:beforeAutospacing="0" w:after="0" w:afterAutospacing="0" w:line="0" w:lineRule="atLeast"/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</w:pPr>
            <w:r w:rsidRPr="005A3B55"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cs="Arial" w:hint="eastAsia"/>
                <w:b/>
                <w:color w:val="333333"/>
                <w:sz w:val="26"/>
                <w:szCs w:val="26"/>
              </w:rPr>
              <w:t>・</w:t>
            </w:r>
            <w:r w:rsidRPr="005A3B55"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  <w:t>接種後14日から3カ月までで65％</w:t>
            </w:r>
          </w:p>
          <w:p w14:paraId="60BAD159" w14:textId="77777777" w:rsidR="0086059A" w:rsidRDefault="0086059A" w:rsidP="0086059A">
            <w:pPr>
              <w:pStyle w:val="Web"/>
              <w:spacing w:before="0" w:beforeAutospacing="0" w:after="0" w:afterAutospacing="0" w:line="0" w:lineRule="atLeast"/>
              <w:ind w:firstLineChars="100" w:firstLine="260"/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Arial" w:hint="eastAsia"/>
                <w:b/>
                <w:color w:val="333333"/>
                <w:sz w:val="26"/>
                <w:szCs w:val="26"/>
              </w:rPr>
              <w:t>・</w:t>
            </w:r>
            <w:r w:rsidRPr="005A3B55"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  <w:t>3カ月以降でも54％</w:t>
            </w:r>
          </w:p>
          <w:p w14:paraId="0AA72253" w14:textId="5D8209B2" w:rsidR="0086059A" w:rsidRPr="0086059A" w:rsidRDefault="0086059A" w:rsidP="0086059A">
            <w:pPr>
              <w:pStyle w:val="Web"/>
              <w:spacing w:before="0" w:beforeAutospacing="0" w:after="0" w:afterAutospacing="0" w:line="0" w:lineRule="atLeast"/>
              <w:ind w:firstLineChars="100" w:firstLine="260"/>
              <w:rPr>
                <w:rFonts w:ascii="BIZ UDゴシック" w:eastAsia="BIZ UDゴシック" w:hAnsi="BIZ UDゴシック" w:cs="Arial"/>
                <w:b/>
                <w:color w:val="333333"/>
                <w:sz w:val="26"/>
                <w:szCs w:val="26"/>
              </w:rPr>
            </w:pPr>
          </w:p>
        </w:tc>
      </w:tr>
    </w:tbl>
    <w:p w14:paraId="6CFDA807" w14:textId="77777777" w:rsidR="0086059A" w:rsidRPr="005A3B55" w:rsidRDefault="0086059A" w:rsidP="0086059A">
      <w:pPr>
        <w:pStyle w:val="Web"/>
        <w:spacing w:before="0" w:beforeAutospacing="0" w:after="0" w:afterAutospacing="0" w:line="0" w:lineRule="atLeast"/>
        <w:ind w:left="780" w:hangingChars="300" w:hanging="780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</w:p>
    <w:p w14:paraId="3400F308" w14:textId="1A6B802F" w:rsidR="005A3B55" w:rsidRPr="005A3B55" w:rsidRDefault="005A3B55" w:rsidP="0086059A">
      <w:pPr>
        <w:pStyle w:val="Web"/>
        <w:spacing w:before="0" w:beforeAutospacing="0" w:after="0" w:afterAutospacing="0" w:line="0" w:lineRule="atLeast"/>
        <w:rPr>
          <w:rFonts w:ascii="BIZ UDゴシック" w:eastAsia="BIZ UDゴシック" w:hAnsi="BIZ UDゴシック" w:cs="Arial"/>
          <w:b/>
          <w:color w:val="333333"/>
          <w:sz w:val="26"/>
          <w:szCs w:val="26"/>
        </w:rPr>
      </w:pPr>
      <w:r w:rsidRPr="005A3B55">
        <w:rPr>
          <w:rFonts w:ascii="BIZ UDゴシック" w:eastAsia="BIZ UDゴシック" w:hAnsi="BIZ UDゴシック" w:cs="Arial"/>
          <w:b/>
          <w:color w:val="333333"/>
          <w:sz w:val="26"/>
          <w:szCs w:val="26"/>
        </w:rPr>
        <w:t xml:space="preserve">　</w:t>
      </w:r>
      <w:r w:rsidRPr="005A3B55">
        <w:rPr>
          <w:rFonts w:ascii="BIZ UDゴシック" w:eastAsia="BIZ UDゴシック" w:hAnsi="BIZ UDゴシック" w:cs="Arial" w:hint="eastAsia"/>
          <w:b/>
          <w:color w:val="333333"/>
          <w:sz w:val="26"/>
          <w:szCs w:val="26"/>
        </w:rPr>
        <w:t xml:space="preserve">　</w:t>
      </w:r>
    </w:p>
    <w:sectPr w:rsidR="005A3B55" w:rsidRPr="005A3B55" w:rsidSect="0086059A">
      <w:pgSz w:w="11906" w:h="16838" w:code="9"/>
      <w:pgMar w:top="1440" w:right="907" w:bottom="1440" w:left="907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18C0" w14:textId="77777777" w:rsidR="008C2408" w:rsidRDefault="008C2408" w:rsidP="000420E4">
      <w:r>
        <w:separator/>
      </w:r>
    </w:p>
  </w:endnote>
  <w:endnote w:type="continuationSeparator" w:id="0">
    <w:p w14:paraId="5612BC9A" w14:textId="77777777" w:rsidR="008C2408" w:rsidRDefault="008C2408" w:rsidP="000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209B" w14:textId="77777777" w:rsidR="008C2408" w:rsidRDefault="008C2408" w:rsidP="000420E4">
      <w:r>
        <w:separator/>
      </w:r>
    </w:p>
  </w:footnote>
  <w:footnote w:type="continuationSeparator" w:id="0">
    <w:p w14:paraId="22E31F59" w14:textId="77777777" w:rsidR="008C2408" w:rsidRDefault="008C2408" w:rsidP="0004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04EBA"/>
    <w:multiLevelType w:val="hybridMultilevel"/>
    <w:tmpl w:val="A030C180"/>
    <w:lvl w:ilvl="0" w:tplc="BE6CD414">
      <w:numFmt w:val="bullet"/>
      <w:lvlText w:val="※"/>
      <w:lvlJc w:val="left"/>
      <w:pPr>
        <w:ind w:left="120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1F"/>
    <w:rsid w:val="0003015A"/>
    <w:rsid w:val="00030942"/>
    <w:rsid w:val="000420E4"/>
    <w:rsid w:val="00097CC1"/>
    <w:rsid w:val="00111695"/>
    <w:rsid w:val="00175CAB"/>
    <w:rsid w:val="00176AA0"/>
    <w:rsid w:val="0019743F"/>
    <w:rsid w:val="001F5360"/>
    <w:rsid w:val="00265B31"/>
    <w:rsid w:val="00277B25"/>
    <w:rsid w:val="00284FB2"/>
    <w:rsid w:val="002C08F1"/>
    <w:rsid w:val="002D11C1"/>
    <w:rsid w:val="002E0528"/>
    <w:rsid w:val="00301D09"/>
    <w:rsid w:val="0030711E"/>
    <w:rsid w:val="00346991"/>
    <w:rsid w:val="003553AC"/>
    <w:rsid w:val="00384537"/>
    <w:rsid w:val="004052C5"/>
    <w:rsid w:val="004432AE"/>
    <w:rsid w:val="004459FA"/>
    <w:rsid w:val="00450258"/>
    <w:rsid w:val="00500650"/>
    <w:rsid w:val="00522249"/>
    <w:rsid w:val="005369DD"/>
    <w:rsid w:val="00543945"/>
    <w:rsid w:val="00550312"/>
    <w:rsid w:val="00561291"/>
    <w:rsid w:val="00585A05"/>
    <w:rsid w:val="00592F59"/>
    <w:rsid w:val="00596210"/>
    <w:rsid w:val="005A3B55"/>
    <w:rsid w:val="005B61CA"/>
    <w:rsid w:val="005E24E2"/>
    <w:rsid w:val="00624E44"/>
    <w:rsid w:val="00682511"/>
    <w:rsid w:val="006E45E3"/>
    <w:rsid w:val="00734202"/>
    <w:rsid w:val="00755F9E"/>
    <w:rsid w:val="008334C6"/>
    <w:rsid w:val="0086059A"/>
    <w:rsid w:val="008B5CA2"/>
    <w:rsid w:val="008C2408"/>
    <w:rsid w:val="008E67A2"/>
    <w:rsid w:val="008F731F"/>
    <w:rsid w:val="00941B18"/>
    <w:rsid w:val="0095681C"/>
    <w:rsid w:val="0099430D"/>
    <w:rsid w:val="009E183C"/>
    <w:rsid w:val="00A424D2"/>
    <w:rsid w:val="00A44B28"/>
    <w:rsid w:val="00AE7005"/>
    <w:rsid w:val="00B13B7E"/>
    <w:rsid w:val="00B37FB5"/>
    <w:rsid w:val="00B70BFE"/>
    <w:rsid w:val="00B85A7D"/>
    <w:rsid w:val="00BD21F5"/>
    <w:rsid w:val="00BE5DAD"/>
    <w:rsid w:val="00C061AC"/>
    <w:rsid w:val="00C1563F"/>
    <w:rsid w:val="00C2305F"/>
    <w:rsid w:val="00C72696"/>
    <w:rsid w:val="00C757F8"/>
    <w:rsid w:val="00D04FF1"/>
    <w:rsid w:val="00D6532F"/>
    <w:rsid w:val="00DF4FA9"/>
    <w:rsid w:val="00E43593"/>
    <w:rsid w:val="00E4469E"/>
    <w:rsid w:val="00E72B52"/>
    <w:rsid w:val="00E72BCB"/>
    <w:rsid w:val="00F04E7C"/>
    <w:rsid w:val="00F15B85"/>
    <w:rsid w:val="00F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C4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05F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0E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420E4"/>
  </w:style>
  <w:style w:type="paragraph" w:styleId="a5">
    <w:name w:val="footer"/>
    <w:basedOn w:val="a"/>
    <w:link w:val="a6"/>
    <w:uiPriority w:val="99"/>
    <w:unhideWhenUsed/>
    <w:rsid w:val="000420E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420E4"/>
  </w:style>
  <w:style w:type="paragraph" w:styleId="a7">
    <w:name w:val="List Paragraph"/>
    <w:basedOn w:val="a"/>
    <w:uiPriority w:val="34"/>
    <w:qFormat/>
    <w:rsid w:val="0003015A"/>
    <w:pPr>
      <w:ind w:leftChars="400" w:left="840"/>
    </w:pPr>
  </w:style>
  <w:style w:type="table" w:styleId="a8">
    <w:name w:val="Table Grid"/>
    <w:basedOn w:val="a1"/>
    <w:uiPriority w:val="39"/>
    <w:rsid w:val="00A4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5C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46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9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2022-08-25T04:18:00Z</dcterms:created>
  <dcterms:modified xsi:type="dcterms:W3CDTF">2022-08-25T04:18:00Z</dcterms:modified>
</cp:coreProperties>
</file>